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788" w:rsidRDefault="00656788" w:rsidP="00656788">
      <w:pPr>
        <w:pStyle w:val="Corpsdetexte"/>
        <w:spacing w:before="64" w:line="451" w:lineRule="auto"/>
        <w:ind w:left="4208" w:right="1690" w:hanging="2487"/>
        <w:jc w:val="center"/>
      </w:pPr>
      <w:bookmarkStart w:id="0" w:name="_GoBack"/>
      <w:bookmarkEnd w:id="0"/>
      <w:r>
        <w:t>Glycémie et diabète</w:t>
      </w:r>
    </w:p>
    <w:p w:rsidR="00656788" w:rsidRDefault="00656788" w:rsidP="00656788">
      <w:pPr>
        <w:pStyle w:val="Corpsdetexte"/>
        <w:rPr>
          <w:sz w:val="20"/>
        </w:rPr>
      </w:pPr>
    </w:p>
    <w:p w:rsidR="00656788" w:rsidRDefault="00656788" w:rsidP="00656788">
      <w:pPr>
        <w:pStyle w:val="Corpsdetexte"/>
        <w:spacing w:before="6"/>
        <w:rPr>
          <w:sz w:val="2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471170</wp:posOffset>
                </wp:positionH>
                <wp:positionV relativeFrom="paragraph">
                  <wp:posOffset>185420</wp:posOffset>
                </wp:positionV>
                <wp:extent cx="6623685" cy="436245"/>
                <wp:effectExtent l="13970" t="5080" r="10795" b="6350"/>
                <wp:wrapTopAndBottom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43624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56788" w:rsidRDefault="00656788" w:rsidP="00656788">
                            <w:pPr>
                              <w:pStyle w:val="Corpsdetexte"/>
                              <w:spacing w:before="17" w:line="278" w:lineRule="auto"/>
                              <w:ind w:left="107"/>
                            </w:pPr>
                            <w:r>
                              <w:t>À partir de l’étude des documents et des connaissances, justifier que le GABA constitue un espoir de traitement pour les diabétiques de type 1 et expliquer son mode d’action.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37.1pt;margin-top:14.6pt;width:521.55pt;height:34.3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" filled="f" strokeweight=".16936mm">
                <v:textbox inset="0,0,0,0">
                  <w:txbxContent>
                    <w:p w:rsidR="00656788" w:rsidRDefault="00656788" w:rsidP="00656788">
                      <w:pPr>
                        <w:pStyle w:val="Corpsdetexte"/>
                        <w:spacing w:before="17" w:line="278" w:lineRule="auto"/>
                        <w:ind w:left="107"/>
                      </w:pPr>
                      <w:r>
                        <w:t>À partir de l’étude des documents et des connaissances, justifier que le GABA constitue un espoir de traitement pour les diabétiques de type 1 et expliquer son mode d’action.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56788" w:rsidRDefault="00656788" w:rsidP="00656788">
      <w:pPr>
        <w:pStyle w:val="Corpsdetexte"/>
        <w:spacing w:before="6"/>
        <w:rPr>
          <w:sz w:val="6"/>
        </w:rPr>
      </w:pPr>
    </w:p>
    <w:p w:rsidR="00656788" w:rsidRDefault="00656788" w:rsidP="00656788">
      <w:pPr>
        <w:pStyle w:val="Corpsdetexte"/>
        <w:spacing w:before="93" w:line="276" w:lineRule="auto"/>
        <w:ind w:left="234" w:right="217"/>
        <w:jc w:val="both"/>
      </w:pPr>
      <w:r>
        <w:rPr>
          <w:u w:val="thick"/>
        </w:rPr>
        <w:t>DOCUMENTS 1</w:t>
      </w:r>
      <w:r>
        <w:t xml:space="preserve"> : Conséquences de l’injection quotidienne de GABA sur des souris diabétiques.</w:t>
      </w:r>
    </w:p>
    <w:p w:rsidR="00656788" w:rsidRDefault="00656788" w:rsidP="00656788">
      <w:pPr>
        <w:pStyle w:val="Corpsdetexte"/>
        <w:spacing w:before="195"/>
        <w:ind w:left="234" w:right="216"/>
        <w:jc w:val="both"/>
      </w:pPr>
      <w:r>
        <w:rPr>
          <w:u w:val="thick"/>
        </w:rPr>
        <w:t>1a</w:t>
      </w:r>
      <w:r>
        <w:t xml:space="preserve"> : Concentration en glucose mesurée dans le sang de souris diabétiques ayant reçu des injections quotidiennes de GABA ou de solution saline (témoin).</w:t>
      </w:r>
    </w:p>
    <w:p w:rsidR="00656788" w:rsidRDefault="00656788" w:rsidP="00656788">
      <w:pPr>
        <w:pStyle w:val="Corpsdetexte"/>
        <w:ind w:left="2420"/>
        <w:rPr>
          <w:b w:val="0"/>
          <w:sz w:val="20"/>
        </w:rPr>
      </w:pPr>
      <w:r>
        <w:rPr>
          <w:b w:val="0"/>
          <w:noProof/>
          <w:sz w:val="20"/>
          <w:lang w:eastAsia="fr-FR"/>
        </w:rPr>
        <w:drawing>
          <wp:inline distT="0" distB="0" distL="0" distR="0" wp14:anchorId="5D59FA85" wp14:editId="5FEC95BC">
            <wp:extent cx="3697224" cy="2874264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7224" cy="287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788" w:rsidRDefault="00656788" w:rsidP="00656788">
      <w:pPr>
        <w:pStyle w:val="Corpsdetexte"/>
        <w:spacing w:before="5"/>
        <w:rPr>
          <w:sz w:val="21"/>
        </w:rPr>
      </w:pPr>
    </w:p>
    <w:p w:rsidR="00656788" w:rsidRDefault="00656788" w:rsidP="00656788">
      <w:pPr>
        <w:ind w:right="217"/>
        <w:jc w:val="right"/>
        <w:rPr>
          <w:i/>
        </w:rPr>
      </w:pPr>
      <w:proofErr w:type="spellStart"/>
      <w:r>
        <w:rPr>
          <w:i/>
        </w:rPr>
        <w:t>Soltani</w:t>
      </w:r>
      <w:proofErr w:type="spellEnd"/>
      <w:r>
        <w:rPr>
          <w:i/>
        </w:rPr>
        <w:t xml:space="preserve"> </w:t>
      </w:r>
      <w:r>
        <w:t xml:space="preserve">et al. </w:t>
      </w:r>
      <w:r>
        <w:rPr>
          <w:i/>
        </w:rPr>
        <w:t>2011 PNAS</w:t>
      </w:r>
    </w:p>
    <w:p w:rsidR="00656788" w:rsidRDefault="00656788" w:rsidP="00656788">
      <w:pPr>
        <w:pStyle w:val="Corpsdetexte"/>
        <w:spacing w:before="4"/>
        <w:rPr>
          <w:b w:val="0"/>
          <w:i/>
          <w:sz w:val="21"/>
        </w:rPr>
      </w:pPr>
    </w:p>
    <w:p w:rsidR="00656788" w:rsidRDefault="00656788" w:rsidP="00656788">
      <w:pPr>
        <w:pStyle w:val="Corpsdetexte"/>
        <w:spacing w:after="3" w:line="230" w:lineRule="auto"/>
        <w:ind w:left="234" w:right="217"/>
        <w:jc w:val="both"/>
      </w:pPr>
      <w:r>
        <w:rPr>
          <w:u w:val="thick"/>
        </w:rPr>
        <w:t>1b</w:t>
      </w:r>
      <w:r>
        <w:t xml:space="preserve"> : Coupes de pancréas de souris observées au microscope après marquage des cellules </w:t>
      </w:r>
      <w:r>
        <w:rPr>
          <w:rFonts w:ascii="Courier New" w:hAnsi="Courier New"/>
          <w:b w:val="0"/>
        </w:rPr>
        <w:t xml:space="preserve">β </w:t>
      </w:r>
      <w:r>
        <w:t>des îlots de Langerhans (en noir) et identification de lymphocytes infiltrant le tissu (flèches noires).</w:t>
      </w:r>
    </w:p>
    <w:p w:rsidR="00656788" w:rsidRDefault="00656788" w:rsidP="00656788">
      <w:pPr>
        <w:pStyle w:val="Corpsdetexte"/>
        <w:ind w:left="949"/>
        <w:rPr>
          <w:b w:val="0"/>
          <w:sz w:val="20"/>
        </w:rPr>
      </w:pPr>
      <w:r>
        <w:rPr>
          <w:b w:val="0"/>
          <w:noProof/>
          <w:sz w:val="20"/>
          <w:lang w:eastAsia="fr-FR"/>
        </w:rPr>
        <w:drawing>
          <wp:inline distT="0" distB="0" distL="0" distR="0" wp14:anchorId="123929D6" wp14:editId="3606B6BB">
            <wp:extent cx="5559552" cy="1822704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9552" cy="182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788" w:rsidRDefault="00656788" w:rsidP="00656788">
      <w:pPr>
        <w:pStyle w:val="Corpsdetexte"/>
        <w:spacing w:before="7"/>
        <w:rPr>
          <w:sz w:val="20"/>
        </w:rPr>
      </w:pPr>
    </w:p>
    <w:p w:rsidR="00656788" w:rsidRDefault="00656788" w:rsidP="00656788">
      <w:pPr>
        <w:spacing w:line="276" w:lineRule="auto"/>
        <w:ind w:left="942" w:right="5241"/>
        <w:rPr>
          <w:sz w:val="24"/>
        </w:rPr>
      </w:pPr>
      <w:r>
        <w:rPr>
          <w:sz w:val="24"/>
        </w:rPr>
        <w:t>A - Pancréas d’une souris non diabétique. B - Pancréas d’une souris diabétique.</w:t>
      </w:r>
    </w:p>
    <w:p w:rsidR="00656788" w:rsidRDefault="00656788" w:rsidP="00656788">
      <w:pPr>
        <w:spacing w:before="1"/>
        <w:ind w:left="942"/>
        <w:rPr>
          <w:sz w:val="24"/>
        </w:rPr>
      </w:pPr>
      <w:r>
        <w:rPr>
          <w:sz w:val="24"/>
        </w:rPr>
        <w:t>C - Pancréas d’une souris diabétique ayant reçu des injections quotidiennes de GABA.</w:t>
      </w:r>
    </w:p>
    <w:p w:rsidR="00656788" w:rsidRDefault="00656788" w:rsidP="00656788">
      <w:pPr>
        <w:spacing w:before="161"/>
        <w:ind w:right="217"/>
        <w:jc w:val="right"/>
        <w:rPr>
          <w:i/>
        </w:rPr>
      </w:pPr>
      <w:proofErr w:type="spellStart"/>
      <w:r>
        <w:rPr>
          <w:i/>
        </w:rPr>
        <w:t>Soltani</w:t>
      </w:r>
      <w:proofErr w:type="spellEnd"/>
      <w:r>
        <w:rPr>
          <w:i/>
        </w:rPr>
        <w:t xml:space="preserve"> </w:t>
      </w:r>
      <w:r>
        <w:t xml:space="preserve">et al. </w:t>
      </w:r>
      <w:r>
        <w:rPr>
          <w:i/>
        </w:rPr>
        <w:t>2011 PNAS</w:t>
      </w:r>
    </w:p>
    <w:p w:rsidR="00656788" w:rsidRDefault="00656788" w:rsidP="00656788">
      <w:pPr>
        <w:jc w:val="right"/>
        <w:sectPr w:rsidR="00656788">
          <w:pgSz w:w="11900" w:h="16840"/>
          <w:pgMar w:top="560" w:right="620" w:bottom="820" w:left="620" w:header="0" w:footer="638" w:gutter="0"/>
          <w:cols w:space="720"/>
        </w:sectPr>
      </w:pPr>
    </w:p>
    <w:p w:rsidR="00656788" w:rsidRDefault="00656788" w:rsidP="00656788">
      <w:pPr>
        <w:pStyle w:val="Corpsdetexte"/>
        <w:spacing w:before="82"/>
        <w:ind w:left="234" w:right="190"/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471170</wp:posOffset>
                </wp:positionH>
                <wp:positionV relativeFrom="paragraph">
                  <wp:posOffset>449580</wp:posOffset>
                </wp:positionV>
                <wp:extent cx="6623685" cy="1983105"/>
                <wp:effectExtent l="4445" t="1905" r="1270" b="0"/>
                <wp:wrapTopAndBottom/>
                <wp:docPr id="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3685" cy="1983105"/>
                          <a:chOff x="742" y="708"/>
                          <a:chExt cx="10431" cy="3123"/>
                        </a:xfrm>
                      </wpg:grpSpPr>
                      <wps:wsp>
                        <wps:cNvPr id="2" name="AutoShape 4"/>
                        <wps:cNvSpPr>
                          <a:spLocks/>
                        </wps:cNvSpPr>
                        <wps:spPr bwMode="auto">
                          <a:xfrm>
                            <a:off x="741" y="707"/>
                            <a:ext cx="10431" cy="3123"/>
                          </a:xfrm>
                          <a:custGeom>
                            <a:avLst/>
                            <a:gdLst>
                              <a:gd name="T0" fmla="+- 0 751 742"/>
                              <a:gd name="T1" fmla="*/ T0 w 10431"/>
                              <a:gd name="T2" fmla="+- 0 708 708"/>
                              <a:gd name="T3" fmla="*/ 708 h 3123"/>
                              <a:gd name="T4" fmla="+- 0 742 742"/>
                              <a:gd name="T5" fmla="*/ T4 w 10431"/>
                              <a:gd name="T6" fmla="+- 0 708 708"/>
                              <a:gd name="T7" fmla="*/ 708 h 3123"/>
                              <a:gd name="T8" fmla="+- 0 742 742"/>
                              <a:gd name="T9" fmla="*/ T8 w 10431"/>
                              <a:gd name="T10" fmla="+- 0 3830 708"/>
                              <a:gd name="T11" fmla="*/ 3830 h 3123"/>
                              <a:gd name="T12" fmla="+- 0 751 742"/>
                              <a:gd name="T13" fmla="*/ T12 w 10431"/>
                              <a:gd name="T14" fmla="+- 0 3830 708"/>
                              <a:gd name="T15" fmla="*/ 3830 h 3123"/>
                              <a:gd name="T16" fmla="+- 0 751 742"/>
                              <a:gd name="T17" fmla="*/ T16 w 10431"/>
                              <a:gd name="T18" fmla="+- 0 708 708"/>
                              <a:gd name="T19" fmla="*/ 708 h 3123"/>
                              <a:gd name="T20" fmla="+- 0 6062 742"/>
                              <a:gd name="T21" fmla="*/ T20 w 10431"/>
                              <a:gd name="T22" fmla="+- 0 708 708"/>
                              <a:gd name="T23" fmla="*/ 708 h 3123"/>
                              <a:gd name="T24" fmla="+- 0 6053 742"/>
                              <a:gd name="T25" fmla="*/ T24 w 10431"/>
                              <a:gd name="T26" fmla="+- 0 708 708"/>
                              <a:gd name="T27" fmla="*/ 708 h 3123"/>
                              <a:gd name="T28" fmla="+- 0 6053 742"/>
                              <a:gd name="T29" fmla="*/ T28 w 10431"/>
                              <a:gd name="T30" fmla="+- 0 708 708"/>
                              <a:gd name="T31" fmla="*/ 708 h 3123"/>
                              <a:gd name="T32" fmla="+- 0 751 742"/>
                              <a:gd name="T33" fmla="*/ T32 w 10431"/>
                              <a:gd name="T34" fmla="+- 0 708 708"/>
                              <a:gd name="T35" fmla="*/ 708 h 3123"/>
                              <a:gd name="T36" fmla="+- 0 751 742"/>
                              <a:gd name="T37" fmla="*/ T36 w 10431"/>
                              <a:gd name="T38" fmla="+- 0 718 708"/>
                              <a:gd name="T39" fmla="*/ 718 h 3123"/>
                              <a:gd name="T40" fmla="+- 0 6053 742"/>
                              <a:gd name="T41" fmla="*/ T40 w 10431"/>
                              <a:gd name="T42" fmla="+- 0 718 708"/>
                              <a:gd name="T43" fmla="*/ 718 h 3123"/>
                              <a:gd name="T44" fmla="+- 0 6053 742"/>
                              <a:gd name="T45" fmla="*/ T44 w 10431"/>
                              <a:gd name="T46" fmla="+- 0 3821 708"/>
                              <a:gd name="T47" fmla="*/ 3821 h 3123"/>
                              <a:gd name="T48" fmla="+- 0 751 742"/>
                              <a:gd name="T49" fmla="*/ T48 w 10431"/>
                              <a:gd name="T50" fmla="+- 0 3821 708"/>
                              <a:gd name="T51" fmla="*/ 3821 h 3123"/>
                              <a:gd name="T52" fmla="+- 0 751 742"/>
                              <a:gd name="T53" fmla="*/ T52 w 10431"/>
                              <a:gd name="T54" fmla="+- 0 3830 708"/>
                              <a:gd name="T55" fmla="*/ 3830 h 3123"/>
                              <a:gd name="T56" fmla="+- 0 6053 742"/>
                              <a:gd name="T57" fmla="*/ T56 w 10431"/>
                              <a:gd name="T58" fmla="+- 0 3830 708"/>
                              <a:gd name="T59" fmla="*/ 3830 h 3123"/>
                              <a:gd name="T60" fmla="+- 0 6053 742"/>
                              <a:gd name="T61" fmla="*/ T60 w 10431"/>
                              <a:gd name="T62" fmla="+- 0 3830 708"/>
                              <a:gd name="T63" fmla="*/ 3830 h 3123"/>
                              <a:gd name="T64" fmla="+- 0 6062 742"/>
                              <a:gd name="T65" fmla="*/ T64 w 10431"/>
                              <a:gd name="T66" fmla="+- 0 3830 708"/>
                              <a:gd name="T67" fmla="*/ 3830 h 3123"/>
                              <a:gd name="T68" fmla="+- 0 6062 742"/>
                              <a:gd name="T69" fmla="*/ T68 w 10431"/>
                              <a:gd name="T70" fmla="+- 0 708 708"/>
                              <a:gd name="T71" fmla="*/ 708 h 3123"/>
                              <a:gd name="T72" fmla="+- 0 11172 742"/>
                              <a:gd name="T73" fmla="*/ T72 w 10431"/>
                              <a:gd name="T74" fmla="+- 0 708 708"/>
                              <a:gd name="T75" fmla="*/ 708 h 3123"/>
                              <a:gd name="T76" fmla="+- 0 11162 742"/>
                              <a:gd name="T77" fmla="*/ T76 w 10431"/>
                              <a:gd name="T78" fmla="+- 0 708 708"/>
                              <a:gd name="T79" fmla="*/ 708 h 3123"/>
                              <a:gd name="T80" fmla="+- 0 11162 742"/>
                              <a:gd name="T81" fmla="*/ T80 w 10431"/>
                              <a:gd name="T82" fmla="+- 0 708 708"/>
                              <a:gd name="T83" fmla="*/ 708 h 3123"/>
                              <a:gd name="T84" fmla="+- 0 6062 742"/>
                              <a:gd name="T85" fmla="*/ T84 w 10431"/>
                              <a:gd name="T86" fmla="+- 0 708 708"/>
                              <a:gd name="T87" fmla="*/ 708 h 3123"/>
                              <a:gd name="T88" fmla="+- 0 6062 742"/>
                              <a:gd name="T89" fmla="*/ T88 w 10431"/>
                              <a:gd name="T90" fmla="+- 0 718 708"/>
                              <a:gd name="T91" fmla="*/ 718 h 3123"/>
                              <a:gd name="T92" fmla="+- 0 11162 742"/>
                              <a:gd name="T93" fmla="*/ T92 w 10431"/>
                              <a:gd name="T94" fmla="+- 0 718 708"/>
                              <a:gd name="T95" fmla="*/ 718 h 3123"/>
                              <a:gd name="T96" fmla="+- 0 11162 742"/>
                              <a:gd name="T97" fmla="*/ T96 w 10431"/>
                              <a:gd name="T98" fmla="+- 0 3821 708"/>
                              <a:gd name="T99" fmla="*/ 3821 h 3123"/>
                              <a:gd name="T100" fmla="+- 0 6062 742"/>
                              <a:gd name="T101" fmla="*/ T100 w 10431"/>
                              <a:gd name="T102" fmla="+- 0 3821 708"/>
                              <a:gd name="T103" fmla="*/ 3821 h 3123"/>
                              <a:gd name="T104" fmla="+- 0 6062 742"/>
                              <a:gd name="T105" fmla="*/ T104 w 10431"/>
                              <a:gd name="T106" fmla="+- 0 3830 708"/>
                              <a:gd name="T107" fmla="*/ 3830 h 3123"/>
                              <a:gd name="T108" fmla="+- 0 11162 742"/>
                              <a:gd name="T109" fmla="*/ T108 w 10431"/>
                              <a:gd name="T110" fmla="+- 0 3830 708"/>
                              <a:gd name="T111" fmla="*/ 3830 h 3123"/>
                              <a:gd name="T112" fmla="+- 0 11162 742"/>
                              <a:gd name="T113" fmla="*/ T112 w 10431"/>
                              <a:gd name="T114" fmla="+- 0 3830 708"/>
                              <a:gd name="T115" fmla="*/ 3830 h 3123"/>
                              <a:gd name="T116" fmla="+- 0 11172 742"/>
                              <a:gd name="T117" fmla="*/ T116 w 10431"/>
                              <a:gd name="T118" fmla="+- 0 3830 708"/>
                              <a:gd name="T119" fmla="*/ 3830 h 3123"/>
                              <a:gd name="T120" fmla="+- 0 11172 742"/>
                              <a:gd name="T121" fmla="*/ T120 w 10431"/>
                              <a:gd name="T122" fmla="+- 0 708 708"/>
                              <a:gd name="T123" fmla="*/ 708 h 3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0431" h="3123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22"/>
                                </a:lnTo>
                                <a:lnTo>
                                  <a:pt x="9" y="3122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5320" y="0"/>
                                </a:moveTo>
                                <a:lnTo>
                                  <a:pt x="5311" y="0"/>
                                </a:lnTo>
                                <a:lnTo>
                                  <a:pt x="9" y="0"/>
                                </a:lnTo>
                                <a:lnTo>
                                  <a:pt x="9" y="10"/>
                                </a:lnTo>
                                <a:lnTo>
                                  <a:pt x="5311" y="10"/>
                                </a:lnTo>
                                <a:lnTo>
                                  <a:pt x="5311" y="3113"/>
                                </a:lnTo>
                                <a:lnTo>
                                  <a:pt x="9" y="3113"/>
                                </a:lnTo>
                                <a:lnTo>
                                  <a:pt x="9" y="3122"/>
                                </a:lnTo>
                                <a:lnTo>
                                  <a:pt x="5311" y="3122"/>
                                </a:lnTo>
                                <a:lnTo>
                                  <a:pt x="5320" y="3122"/>
                                </a:lnTo>
                                <a:lnTo>
                                  <a:pt x="5320" y="0"/>
                                </a:lnTo>
                                <a:close/>
                                <a:moveTo>
                                  <a:pt x="10430" y="0"/>
                                </a:moveTo>
                                <a:lnTo>
                                  <a:pt x="10420" y="0"/>
                                </a:lnTo>
                                <a:lnTo>
                                  <a:pt x="5320" y="0"/>
                                </a:lnTo>
                                <a:lnTo>
                                  <a:pt x="5320" y="10"/>
                                </a:lnTo>
                                <a:lnTo>
                                  <a:pt x="10420" y="10"/>
                                </a:lnTo>
                                <a:lnTo>
                                  <a:pt x="10420" y="3113"/>
                                </a:lnTo>
                                <a:lnTo>
                                  <a:pt x="5320" y="3113"/>
                                </a:lnTo>
                                <a:lnTo>
                                  <a:pt x="5320" y="3122"/>
                                </a:lnTo>
                                <a:lnTo>
                                  <a:pt x="10420" y="3122"/>
                                </a:lnTo>
                                <a:lnTo>
                                  <a:pt x="10430" y="3122"/>
                                </a:lnTo>
                                <a:lnTo>
                                  <a:pt x="10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" y="988"/>
                            <a:ext cx="5172" cy="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0" y="988"/>
                            <a:ext cx="4966" cy="2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1" o:spid="_x0000_s1026" style="position:absolute;margin-left:37.1pt;margin-top:35.4pt;width:521.55pt;height:156.15pt;z-index:-251655168;mso-wrap-distance-left:0;mso-wrap-distance-right:0;mso-position-horizontal-relative:page" coordorigin="742,708" coordsize="10431,31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">
                <v:shape id="AutoShape 4" o:spid="_x0000_s1027" style="position:absolute;left:741;top:707;width:10431;height:3123;visibility:visible;mso-wrap-style:square;v-text-anchor:top" coordsize="10431,3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EsSsAA&#10;AADaAAAADwAAAGRycy9kb3ducmV2LnhtbESP0YrCMBRE3xf8h3AF39bUwspSjSLqgk+C3f2Au821&#10;rTY3NYna/r0RBB+HmTnDzJedacSNnK8tK5iMExDEhdU1lwr+fn8+v0H4gKyxsUwKevKwXAw+5php&#10;e+cD3fJQighhn6GCKoQ2k9IXFRn0Y9sSR+9oncEQpSuldniPcNPINEmm0mDNcaHCltYVFef8ahTk&#10;6W7fm6/N5exd4bd0um76f1JqNOxWMxCBuvAOv9o7rSCF55V4A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xEsSsAAAADaAAAADwAAAAAAAAAAAAAAAACYAgAAZHJzL2Rvd25y&#10;ZXYueG1sUEsFBgAAAAAEAAQA9QAAAIUDAAAAAA==&#10;" path="m9,l,,,3122r9,l9,xm5320,r-9,l9,r,10l5311,10r,3103l9,3113r,9l5311,3122r9,l5320,xm10430,r-10,l5320,r,10l10420,10r,3103l5320,3113r,9l10420,3122r10,l10430,xe" fillcolor="black" stroked="f">
                  <v:path arrowok="t" o:connecttype="custom" o:connectlocs="9,708;0,708;0,3830;9,3830;9,708;5320,708;5311,708;5311,708;9,708;9,718;5311,718;5311,3821;9,3821;9,3830;5311,3830;5311,3830;5320,3830;5320,708;10430,708;10420,708;10420,708;5320,708;5320,718;10420,718;10420,3821;5320,3821;5320,3830;10420,3830;10420,3830;10430,3830;10430,708" o:connectangles="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849;top:988;width:5172;height:2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Mj6zEAAAA2gAAAA8AAABkcnMvZG93bnJldi54bWxEj0FrwkAUhO+F/oflCb3VjVZKjVmlSFsK&#10;etF48PjMvmZDs29jdqPRX+8KhR6HmfmGyRa9rcWJWl85VjAaJiCIC6crLhXs8s/nNxA+IGusHZOC&#10;C3lYzB8fMky1O/OGTttQighhn6ICE0KTSukLQxb90DXE0ftxrcUQZVtK3eI5wm0tx0nyKi1WHBcM&#10;NrQ0VPxuO6vgw3QT/Jqu9aq+FP6aH/f98rBX6mnQv89ABOrDf/iv/a0VvMD9SrwBcn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Mj6zEAAAA2gAAAA8AAAAAAAAAAAAAAAAA&#10;nwIAAGRycy9kb3ducmV2LnhtbFBLBQYAAAAABAAEAPcAAACQAwAAAAA=&#10;">
                  <v:imagedata r:id="rId10" o:title=""/>
                </v:shape>
                <v:shape id="Picture 6" o:spid="_x0000_s1029" type="#_x0000_t75" style="position:absolute;left:6160;top:988;width:4966;height:2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B1TLDAAAA2gAAAA8AAABkcnMvZG93bnJldi54bWxEj91qAjEUhO8F3yEcwTvNWorIahQVS0tB&#10;8A/ay9PN6e7i5mRJoq4+vREEL4eZ+YaZzBpTiTM5X1pWMOgnIIgzq0vOFRz2H70RCB+QNVaWScGV&#10;PMym7dYEU20vvKXzLuQiQtinqKAIoU6l9FlBBn3f1sTR+7fOYIjS5VI7vES4qeRbkgylwZLjQoE1&#10;LQvKjruTUXDzq+FxFG6/68NmZaqF/fv8+XZKdTvNfAwiUBNe4Wf7Syt4h8eVeAPk9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UHVMsMAAADaAAAADwAAAAAAAAAAAAAAAACf&#10;AgAAZHJzL2Rvd25yZXYueG1sUEsFBgAAAAAEAAQA9wAAAI8DAAAAAA==&#10;">
                  <v:imagedata r:id="rId11" o:title=""/>
                </v:shape>
                <w10:wrap type="topAndBottom" anchorx="page"/>
              </v:group>
            </w:pict>
          </mc:Fallback>
        </mc:AlternateContent>
      </w:r>
      <w:r>
        <w:rPr>
          <w:u w:val="thick"/>
        </w:rPr>
        <w:t>1c :</w:t>
      </w:r>
      <w:r>
        <w:t xml:space="preserve"> Concentrations d’insuline et de glucagon mesurées dans le sang de souris diabétiques ayant reçu des injections quotidiennes de solution saline ou de GABA.</w:t>
      </w:r>
    </w:p>
    <w:p w:rsidR="00656788" w:rsidRDefault="00656788" w:rsidP="00656788">
      <w:pPr>
        <w:spacing w:line="222" w:lineRule="exact"/>
        <w:ind w:right="217"/>
        <w:jc w:val="right"/>
        <w:rPr>
          <w:i/>
        </w:rPr>
      </w:pPr>
      <w:proofErr w:type="spellStart"/>
      <w:r>
        <w:rPr>
          <w:i/>
        </w:rPr>
        <w:t>Soltani</w:t>
      </w:r>
      <w:proofErr w:type="spellEnd"/>
      <w:r>
        <w:rPr>
          <w:i/>
        </w:rPr>
        <w:t xml:space="preserve"> </w:t>
      </w:r>
      <w:r>
        <w:t xml:space="preserve">et al. </w:t>
      </w:r>
      <w:r>
        <w:rPr>
          <w:i/>
        </w:rPr>
        <w:t>2011 PNAS</w:t>
      </w:r>
    </w:p>
    <w:p w:rsidR="00656788" w:rsidRDefault="00656788" w:rsidP="00656788">
      <w:pPr>
        <w:pStyle w:val="Corpsdetexte"/>
        <w:rPr>
          <w:b w:val="0"/>
          <w:i/>
        </w:rPr>
      </w:pPr>
    </w:p>
    <w:p w:rsidR="00656788" w:rsidRDefault="00656788" w:rsidP="00656788">
      <w:pPr>
        <w:pStyle w:val="Corpsdetexte"/>
        <w:spacing w:before="7"/>
        <w:rPr>
          <w:b w:val="0"/>
          <w:i/>
          <w:sz w:val="21"/>
        </w:rPr>
      </w:pPr>
    </w:p>
    <w:p w:rsidR="00656788" w:rsidRDefault="00656788" w:rsidP="00656788">
      <w:pPr>
        <w:pStyle w:val="Corpsdetexte"/>
        <w:spacing w:line="223" w:lineRule="auto"/>
        <w:ind w:left="234" w:right="219"/>
        <w:jc w:val="both"/>
      </w:pPr>
      <w:r>
        <w:rPr>
          <w:u w:val="thick"/>
        </w:rPr>
        <w:t>DOCUMENT 2</w:t>
      </w:r>
      <w:r>
        <w:t xml:space="preserve"> : Pourcentage des cellules productrices de glucagon (cellules </w:t>
      </w:r>
      <w:r>
        <w:rPr>
          <w:rFonts w:ascii="Courier New" w:hAnsi="Courier New"/>
          <w:b w:val="0"/>
        </w:rPr>
        <w:t>α</w:t>
      </w:r>
      <w:r>
        <w:t xml:space="preserve">) ou d’insuline (cellules </w:t>
      </w:r>
      <w:r>
        <w:rPr>
          <w:rFonts w:ascii="Courier New" w:hAnsi="Courier New"/>
          <w:b w:val="0"/>
        </w:rPr>
        <w:t>β</w:t>
      </w:r>
      <w:r>
        <w:t>) dans les îlots de Langerhans de souris ayant reçu, ou non (CTRL), des injections de GABA à différentes concentrations.</w:t>
      </w:r>
    </w:p>
    <w:p w:rsidR="00656788" w:rsidRDefault="00656788" w:rsidP="00656788">
      <w:pPr>
        <w:pStyle w:val="Corpsdetexte"/>
        <w:ind w:left="1782"/>
        <w:rPr>
          <w:b w:val="0"/>
          <w:sz w:val="20"/>
        </w:rPr>
      </w:pPr>
      <w:r>
        <w:rPr>
          <w:b w:val="0"/>
          <w:noProof/>
          <w:sz w:val="20"/>
          <w:lang w:eastAsia="fr-FR"/>
        </w:rPr>
        <w:drawing>
          <wp:inline distT="0" distB="0" distL="0" distR="0" wp14:anchorId="7810CC96" wp14:editId="37857B7F">
            <wp:extent cx="4595729" cy="5597842"/>
            <wp:effectExtent l="0" t="0" r="0" b="0"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5729" cy="559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788" w:rsidRDefault="00656788" w:rsidP="00656788">
      <w:pPr>
        <w:spacing w:before="40"/>
        <w:ind w:left="6294"/>
        <w:rPr>
          <w:i/>
        </w:rPr>
      </w:pPr>
      <w:r>
        <w:rPr>
          <w:i/>
        </w:rPr>
        <w:t xml:space="preserve">D’après Ben-Othman </w:t>
      </w:r>
      <w:r>
        <w:t xml:space="preserve">et </w:t>
      </w:r>
      <w:proofErr w:type="gramStart"/>
      <w:r>
        <w:t>al</w:t>
      </w:r>
      <w:r>
        <w:rPr>
          <w:i/>
        </w:rPr>
        <w:t>.,</w:t>
      </w:r>
      <w:proofErr w:type="gramEnd"/>
      <w:r>
        <w:rPr>
          <w:i/>
        </w:rPr>
        <w:t xml:space="preserve"> 2017, </w:t>
      </w:r>
      <w:proofErr w:type="spellStart"/>
      <w:r>
        <w:rPr>
          <w:i/>
        </w:rPr>
        <w:t>Cell</w:t>
      </w:r>
      <w:proofErr w:type="spellEnd"/>
      <w:r>
        <w:rPr>
          <w:i/>
        </w:rPr>
        <w:t xml:space="preserve"> 168</w:t>
      </w:r>
    </w:p>
    <w:p w:rsidR="00656788" w:rsidRDefault="00656788" w:rsidP="00656788">
      <w:pPr>
        <w:sectPr w:rsidR="00656788">
          <w:pgSz w:w="11900" w:h="16840"/>
          <w:pgMar w:top="540" w:right="620" w:bottom="820" w:left="620" w:header="0" w:footer="638" w:gutter="0"/>
          <w:cols w:space="720"/>
        </w:sectPr>
      </w:pPr>
    </w:p>
    <w:p w:rsidR="00656788" w:rsidRDefault="00656788" w:rsidP="00656788">
      <w:pPr>
        <w:pStyle w:val="Corpsdetexte"/>
        <w:spacing w:before="64" w:line="276" w:lineRule="auto"/>
        <w:ind w:left="234"/>
      </w:pPr>
      <w:r>
        <w:rPr>
          <w:noProof/>
          <w:lang w:eastAsia="fr-FR"/>
        </w:rPr>
        <w:lastRenderedPageBreak/>
        <w:drawing>
          <wp:anchor distT="0" distB="0" distL="0" distR="0" simplePos="0" relativeHeight="251659264" behindDoc="1" locked="0" layoutInCell="1" allowOverlap="1" wp14:anchorId="16DF8B49" wp14:editId="18EF2253">
            <wp:simplePos x="0" y="0"/>
            <wp:positionH relativeFrom="page">
              <wp:posOffset>5006340</wp:posOffset>
            </wp:positionH>
            <wp:positionV relativeFrom="paragraph">
              <wp:posOffset>1155894</wp:posOffset>
            </wp:positionV>
            <wp:extent cx="193244" cy="180975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24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DOCUMENT 3</w:t>
      </w:r>
      <w:r>
        <w:t xml:space="preserve"> : Effet du GABA sur la proportion de cellules productrices d’insuline et de glucagon dans les îlots de Langerhans.</w:t>
      </w:r>
    </w:p>
    <w:p w:rsidR="00656788" w:rsidRDefault="00656788" w:rsidP="00656788">
      <w:pPr>
        <w:pStyle w:val="Corpsdetexte"/>
        <w:spacing w:before="9" w:after="1"/>
        <w:rPr>
          <w:sz w:val="27"/>
        </w:rPr>
      </w:pPr>
    </w:p>
    <w:tbl>
      <w:tblPr>
        <w:tblStyle w:val="TableNormal"/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684"/>
        <w:gridCol w:w="3859"/>
      </w:tblGrid>
      <w:tr w:rsidR="00656788" w:rsidTr="00AD5095">
        <w:trPr>
          <w:trHeight w:val="2483"/>
        </w:trPr>
        <w:tc>
          <w:tcPr>
            <w:tcW w:w="1668" w:type="dxa"/>
          </w:tcPr>
          <w:p w:rsidR="00656788" w:rsidRPr="00656788" w:rsidRDefault="00656788" w:rsidP="00AD5095">
            <w:pPr>
              <w:pStyle w:val="TableParagraph"/>
              <w:ind w:left="155" w:right="152" w:firstLine="1"/>
              <w:jc w:val="center"/>
              <w:rPr>
                <w:b/>
                <w:sz w:val="24"/>
                <w:lang w:val="fr-FR"/>
              </w:rPr>
            </w:pPr>
            <w:r w:rsidRPr="00656788">
              <w:rPr>
                <w:b/>
                <w:sz w:val="24"/>
                <w:lang w:val="fr-FR"/>
              </w:rPr>
              <w:t>Traitement reçu par les souris</w:t>
            </w:r>
          </w:p>
        </w:tc>
        <w:tc>
          <w:tcPr>
            <w:tcW w:w="3684" w:type="dxa"/>
          </w:tcPr>
          <w:p w:rsidR="00656788" w:rsidRPr="00656788" w:rsidRDefault="00656788" w:rsidP="00AD5095">
            <w:pPr>
              <w:pStyle w:val="TableParagraph"/>
              <w:spacing w:before="4" w:line="230" w:lineRule="auto"/>
              <w:ind w:left="222" w:right="218"/>
              <w:jc w:val="center"/>
              <w:rPr>
                <w:sz w:val="24"/>
                <w:lang w:val="fr-FR"/>
              </w:rPr>
            </w:pPr>
            <w:r w:rsidRPr="00656788">
              <w:rPr>
                <w:sz w:val="24"/>
                <w:lang w:val="fr-FR"/>
              </w:rPr>
              <w:t>Schématisation simplifiée</w:t>
            </w:r>
            <w:r w:rsidRPr="00656788">
              <w:rPr>
                <w:spacing w:val="-8"/>
                <w:sz w:val="24"/>
                <w:lang w:val="fr-FR"/>
              </w:rPr>
              <w:t xml:space="preserve"> </w:t>
            </w:r>
            <w:r w:rsidRPr="00656788">
              <w:rPr>
                <w:sz w:val="24"/>
                <w:lang w:val="fr-FR"/>
              </w:rPr>
              <w:t>d’un îlot de Langerhans avec marquage des cellules produisant de l’insuline</w:t>
            </w:r>
            <w:r w:rsidRPr="00656788">
              <w:rPr>
                <w:spacing w:val="28"/>
                <w:sz w:val="24"/>
                <w:lang w:val="fr-FR"/>
              </w:rPr>
              <w:t xml:space="preserve"> </w:t>
            </w:r>
            <w:r w:rsidRPr="00656788">
              <w:rPr>
                <w:spacing w:val="-35"/>
                <w:sz w:val="24"/>
                <w:lang w:val="fr-FR"/>
              </w:rPr>
              <w:t xml:space="preserve">( </w:t>
            </w:r>
            <w:r>
              <w:rPr>
                <w:noProof/>
                <w:spacing w:val="-35"/>
                <w:w w:val="99"/>
                <w:position w:val="-2"/>
                <w:sz w:val="24"/>
                <w:lang w:eastAsia="fr-FR"/>
              </w:rPr>
              <w:drawing>
                <wp:inline distT="0" distB="0" distL="0" distR="0" wp14:anchorId="32AD2DF9" wp14:editId="38C977FC">
                  <wp:extent cx="192024" cy="179832"/>
                  <wp:effectExtent l="0" t="0" r="0" b="0"/>
                  <wp:docPr id="1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179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6788">
              <w:rPr>
                <w:sz w:val="24"/>
                <w:lang w:val="fr-FR"/>
              </w:rPr>
              <w:t>)</w:t>
            </w:r>
          </w:p>
        </w:tc>
        <w:tc>
          <w:tcPr>
            <w:tcW w:w="3859" w:type="dxa"/>
          </w:tcPr>
          <w:p w:rsidR="00656788" w:rsidRPr="00656788" w:rsidRDefault="00656788" w:rsidP="00AD5095">
            <w:pPr>
              <w:pStyle w:val="TableParagraph"/>
              <w:ind w:left="201" w:right="94" w:hanging="82"/>
              <w:rPr>
                <w:sz w:val="24"/>
                <w:lang w:val="fr-FR"/>
              </w:rPr>
            </w:pPr>
            <w:r w:rsidRPr="00656788">
              <w:rPr>
                <w:sz w:val="24"/>
                <w:lang w:val="fr-FR"/>
              </w:rPr>
              <w:t>Schématisation simplifiée d’un îlot de Langerhans avec marquage :</w:t>
            </w:r>
          </w:p>
          <w:p w:rsidR="00656788" w:rsidRPr="00656788" w:rsidRDefault="00656788" w:rsidP="00AD5095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  <w:tab w:val="left" w:pos="1512"/>
              </w:tabs>
              <w:ind w:right="816" w:firstLine="0"/>
              <w:rPr>
                <w:sz w:val="24"/>
                <w:lang w:val="fr-FR"/>
              </w:rPr>
            </w:pPr>
            <w:r w:rsidRPr="00656788">
              <w:rPr>
                <w:sz w:val="24"/>
                <w:lang w:val="fr-FR"/>
              </w:rPr>
              <w:t xml:space="preserve">des cellules produisant </w:t>
            </w:r>
            <w:r w:rsidRPr="00656788">
              <w:rPr>
                <w:spacing w:val="-7"/>
                <w:sz w:val="24"/>
                <w:lang w:val="fr-FR"/>
              </w:rPr>
              <w:t xml:space="preserve">de </w:t>
            </w:r>
            <w:r w:rsidRPr="00656788">
              <w:rPr>
                <w:sz w:val="24"/>
                <w:lang w:val="fr-FR"/>
              </w:rPr>
              <w:t>l’insuline  (</w:t>
            </w:r>
            <w:r w:rsidRPr="00656788">
              <w:rPr>
                <w:sz w:val="24"/>
                <w:lang w:val="fr-FR"/>
              </w:rPr>
              <w:tab/>
              <w:t>)</w:t>
            </w:r>
          </w:p>
          <w:p w:rsidR="00656788" w:rsidRPr="00656788" w:rsidRDefault="00656788" w:rsidP="00AD5095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20" w:line="213" w:lineRule="auto"/>
              <w:ind w:right="816" w:firstLine="0"/>
              <w:rPr>
                <w:sz w:val="24"/>
                <w:lang w:val="fr-FR"/>
              </w:rPr>
            </w:pPr>
            <w:r w:rsidRPr="00656788">
              <w:rPr>
                <w:sz w:val="24"/>
                <w:lang w:val="fr-FR"/>
              </w:rPr>
              <w:t xml:space="preserve">des cellules produisant </w:t>
            </w:r>
            <w:r w:rsidRPr="00656788">
              <w:rPr>
                <w:spacing w:val="-7"/>
                <w:sz w:val="24"/>
                <w:lang w:val="fr-FR"/>
              </w:rPr>
              <w:t xml:space="preserve">du </w:t>
            </w:r>
            <w:r w:rsidRPr="00656788">
              <w:rPr>
                <w:sz w:val="24"/>
                <w:lang w:val="fr-FR"/>
              </w:rPr>
              <w:t>glucagon</w:t>
            </w:r>
            <w:r w:rsidRPr="00656788">
              <w:rPr>
                <w:spacing w:val="-2"/>
                <w:sz w:val="24"/>
                <w:lang w:val="fr-FR"/>
              </w:rPr>
              <w:t xml:space="preserve"> </w:t>
            </w:r>
            <w:r w:rsidRPr="00656788">
              <w:rPr>
                <w:spacing w:val="18"/>
                <w:sz w:val="24"/>
                <w:lang w:val="fr-FR"/>
              </w:rPr>
              <w:t>(</w:t>
            </w:r>
            <w:r>
              <w:rPr>
                <w:noProof/>
                <w:spacing w:val="18"/>
                <w:w w:val="99"/>
                <w:sz w:val="24"/>
                <w:lang w:eastAsia="fr-FR"/>
              </w:rPr>
              <w:drawing>
                <wp:inline distT="0" distB="0" distL="0" distR="0" wp14:anchorId="240CBFD0" wp14:editId="18274A0F">
                  <wp:extent cx="132588" cy="161544"/>
                  <wp:effectExtent l="0" t="0" r="0" b="0"/>
                  <wp:docPr id="1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6788">
              <w:rPr>
                <w:rFonts w:ascii="Times New Roman" w:hAnsi="Times New Roman"/>
                <w:spacing w:val="-38"/>
                <w:w w:val="99"/>
                <w:sz w:val="24"/>
                <w:lang w:val="fr-FR"/>
              </w:rPr>
              <w:t xml:space="preserve"> </w:t>
            </w:r>
            <w:r w:rsidRPr="00656788">
              <w:rPr>
                <w:sz w:val="24"/>
                <w:lang w:val="fr-FR"/>
              </w:rPr>
              <w:t>)</w:t>
            </w:r>
          </w:p>
          <w:p w:rsidR="00656788" w:rsidRPr="00656788" w:rsidRDefault="00656788" w:rsidP="00AD5095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6" w:line="276" w:lineRule="exact"/>
              <w:ind w:right="482" w:firstLine="0"/>
              <w:jc w:val="both"/>
              <w:rPr>
                <w:sz w:val="24"/>
                <w:lang w:val="fr-FR"/>
              </w:rPr>
            </w:pPr>
            <w:r w:rsidRPr="00656788">
              <w:rPr>
                <w:sz w:val="24"/>
                <w:lang w:val="fr-FR"/>
              </w:rPr>
              <w:t xml:space="preserve">des cellules ayant produit du glucagon mais n’en produisant plus </w:t>
            </w:r>
            <w:r w:rsidRPr="00656788">
              <w:rPr>
                <w:spacing w:val="-13"/>
                <w:sz w:val="24"/>
                <w:lang w:val="fr-FR"/>
              </w:rPr>
              <w:t>(</w:t>
            </w:r>
            <w:r>
              <w:rPr>
                <w:noProof/>
                <w:spacing w:val="-13"/>
                <w:w w:val="99"/>
                <w:position w:val="1"/>
                <w:sz w:val="24"/>
                <w:lang w:eastAsia="fr-FR"/>
              </w:rPr>
              <w:drawing>
                <wp:inline distT="0" distB="0" distL="0" distR="0" wp14:anchorId="3650DD78" wp14:editId="574D0B06">
                  <wp:extent cx="146304" cy="146304"/>
                  <wp:effectExtent l="0" t="0" r="0" b="0"/>
                  <wp:docPr id="2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3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" cy="14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6788">
              <w:rPr>
                <w:rFonts w:ascii="Times New Roman" w:hAnsi="Times New Roman"/>
                <w:spacing w:val="3"/>
                <w:w w:val="99"/>
                <w:sz w:val="24"/>
                <w:lang w:val="fr-FR"/>
              </w:rPr>
              <w:t xml:space="preserve"> </w:t>
            </w:r>
            <w:r w:rsidRPr="00656788">
              <w:rPr>
                <w:sz w:val="24"/>
                <w:lang w:val="fr-FR"/>
              </w:rPr>
              <w:t>)</w:t>
            </w:r>
          </w:p>
        </w:tc>
      </w:tr>
      <w:tr w:rsidR="00656788" w:rsidTr="00AD5095">
        <w:trPr>
          <w:trHeight w:val="3059"/>
        </w:trPr>
        <w:tc>
          <w:tcPr>
            <w:tcW w:w="1668" w:type="dxa"/>
          </w:tcPr>
          <w:p w:rsidR="00656788" w:rsidRPr="00656788" w:rsidRDefault="00656788" w:rsidP="00AD5095">
            <w:pPr>
              <w:pStyle w:val="TableParagraph"/>
              <w:rPr>
                <w:b/>
                <w:sz w:val="26"/>
                <w:lang w:val="fr-FR"/>
              </w:rPr>
            </w:pPr>
          </w:p>
          <w:p w:rsidR="00656788" w:rsidRPr="00656788" w:rsidRDefault="00656788" w:rsidP="00AD5095">
            <w:pPr>
              <w:pStyle w:val="TableParagraph"/>
              <w:rPr>
                <w:b/>
                <w:sz w:val="26"/>
                <w:lang w:val="fr-FR"/>
              </w:rPr>
            </w:pPr>
          </w:p>
          <w:p w:rsidR="00656788" w:rsidRPr="00656788" w:rsidRDefault="00656788" w:rsidP="00AD5095">
            <w:pPr>
              <w:pStyle w:val="TableParagraph"/>
              <w:rPr>
                <w:b/>
                <w:sz w:val="26"/>
                <w:lang w:val="fr-FR"/>
              </w:rPr>
            </w:pPr>
          </w:p>
          <w:p w:rsidR="00656788" w:rsidRDefault="00656788" w:rsidP="00AD5095">
            <w:pPr>
              <w:pStyle w:val="TableParagraph"/>
              <w:spacing w:before="202"/>
              <w:ind w:left="391" w:right="383" w:hanging="5"/>
              <w:jc w:val="center"/>
              <w:rPr>
                <w:sz w:val="24"/>
              </w:rPr>
            </w:pPr>
            <w:r>
              <w:rPr>
                <w:sz w:val="24"/>
              </w:rPr>
              <w:t>Solution saline (</w:t>
            </w:r>
            <w:proofErr w:type="spellStart"/>
            <w:r>
              <w:rPr>
                <w:sz w:val="24"/>
              </w:rPr>
              <w:t>témoin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84" w:type="dxa"/>
          </w:tcPr>
          <w:p w:rsidR="00656788" w:rsidRDefault="00656788" w:rsidP="00AD5095">
            <w:pPr>
              <w:pStyle w:val="TableParagraph"/>
              <w:ind w:left="688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w:drawing>
                <wp:inline distT="0" distB="0" distL="0" distR="0" wp14:anchorId="41ACDB7E" wp14:editId="1F6D4359">
                  <wp:extent cx="1459992" cy="1924812"/>
                  <wp:effectExtent l="0" t="0" r="0" b="0"/>
                  <wp:docPr id="2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992" cy="1924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</w:tcPr>
          <w:p w:rsidR="00656788" w:rsidRDefault="00656788" w:rsidP="00AD5095">
            <w:pPr>
              <w:pStyle w:val="TableParagraph"/>
              <w:ind w:left="844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w:drawing>
                <wp:inline distT="0" distB="0" distL="0" distR="0" wp14:anchorId="3DBD6741" wp14:editId="262EEBC0">
                  <wp:extent cx="1374648" cy="1937003"/>
                  <wp:effectExtent l="0" t="0" r="0" b="0"/>
                  <wp:docPr id="2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648" cy="1937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788" w:rsidTr="00AD5095">
        <w:trPr>
          <w:trHeight w:val="4031"/>
        </w:trPr>
        <w:tc>
          <w:tcPr>
            <w:tcW w:w="1668" w:type="dxa"/>
          </w:tcPr>
          <w:p w:rsidR="00656788" w:rsidRDefault="00656788" w:rsidP="00AD5095">
            <w:pPr>
              <w:pStyle w:val="TableParagraph"/>
              <w:rPr>
                <w:b/>
                <w:sz w:val="26"/>
              </w:rPr>
            </w:pPr>
          </w:p>
          <w:p w:rsidR="00656788" w:rsidRDefault="00656788" w:rsidP="00AD5095">
            <w:pPr>
              <w:pStyle w:val="TableParagraph"/>
              <w:rPr>
                <w:b/>
                <w:sz w:val="26"/>
              </w:rPr>
            </w:pPr>
          </w:p>
          <w:p w:rsidR="00656788" w:rsidRDefault="00656788" w:rsidP="00AD5095">
            <w:pPr>
              <w:pStyle w:val="TableParagraph"/>
              <w:rPr>
                <w:b/>
                <w:sz w:val="26"/>
              </w:rPr>
            </w:pPr>
          </w:p>
          <w:p w:rsidR="00656788" w:rsidRDefault="00656788" w:rsidP="00AD5095">
            <w:pPr>
              <w:pStyle w:val="TableParagraph"/>
              <w:spacing w:before="202"/>
              <w:ind w:left="496"/>
              <w:rPr>
                <w:sz w:val="24"/>
              </w:rPr>
            </w:pPr>
            <w:r>
              <w:rPr>
                <w:sz w:val="24"/>
              </w:rPr>
              <w:t>GABA</w:t>
            </w:r>
          </w:p>
        </w:tc>
        <w:tc>
          <w:tcPr>
            <w:tcW w:w="3684" w:type="dxa"/>
          </w:tcPr>
          <w:p w:rsidR="00656788" w:rsidRDefault="00656788" w:rsidP="00AD5095">
            <w:pPr>
              <w:pStyle w:val="TableParagraph"/>
              <w:ind w:left="525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w:drawing>
                <wp:inline distT="0" distB="0" distL="0" distR="0" wp14:anchorId="7116F4FF" wp14:editId="18C1C915">
                  <wp:extent cx="1667256" cy="2441448"/>
                  <wp:effectExtent l="0" t="0" r="0" b="0"/>
                  <wp:docPr id="2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6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256" cy="2441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</w:tcPr>
          <w:p w:rsidR="00656788" w:rsidRDefault="00656788" w:rsidP="00AD5095">
            <w:pPr>
              <w:pStyle w:val="TableParagraph"/>
              <w:ind w:left="467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w:drawing>
                <wp:inline distT="0" distB="0" distL="0" distR="0" wp14:anchorId="5D4BFA6D" wp14:editId="46D31298">
                  <wp:extent cx="1735931" cy="2403157"/>
                  <wp:effectExtent l="0" t="0" r="0" b="0"/>
                  <wp:docPr id="2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7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931" cy="2403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6788" w:rsidRDefault="00656788" w:rsidP="00656788">
      <w:pPr>
        <w:pStyle w:val="Corpsdetexte"/>
        <w:rPr>
          <w:sz w:val="26"/>
        </w:rPr>
      </w:pPr>
    </w:p>
    <w:p w:rsidR="00656788" w:rsidRDefault="00656788" w:rsidP="00656788">
      <w:pPr>
        <w:spacing w:before="215"/>
        <w:ind w:left="4074"/>
        <w:rPr>
          <w:i/>
          <w:sz w:val="24"/>
        </w:rPr>
      </w:pPr>
      <w:r>
        <w:rPr>
          <w:i/>
          <w:sz w:val="24"/>
        </w:rPr>
        <w:t xml:space="preserve">Schéma simplifié d’après Ben-Othman </w:t>
      </w:r>
      <w:r>
        <w:rPr>
          <w:sz w:val="24"/>
        </w:rPr>
        <w:t xml:space="preserve">et </w:t>
      </w:r>
      <w:proofErr w:type="gramStart"/>
      <w:r>
        <w:rPr>
          <w:sz w:val="24"/>
        </w:rPr>
        <w:t>al.</w:t>
      </w:r>
      <w:r>
        <w:rPr>
          <w:i/>
          <w:sz w:val="24"/>
        </w:rPr>
        <w:t>,</w:t>
      </w:r>
      <w:proofErr w:type="gramEnd"/>
      <w:r>
        <w:rPr>
          <w:i/>
          <w:sz w:val="24"/>
        </w:rPr>
        <w:t xml:space="preserve"> 2017, </w:t>
      </w:r>
      <w:proofErr w:type="spellStart"/>
      <w:r>
        <w:rPr>
          <w:i/>
          <w:sz w:val="24"/>
        </w:rPr>
        <w:t>Cell</w:t>
      </w:r>
      <w:proofErr w:type="spellEnd"/>
      <w:r>
        <w:rPr>
          <w:i/>
          <w:sz w:val="24"/>
        </w:rPr>
        <w:t xml:space="preserve"> 168</w:t>
      </w:r>
    </w:p>
    <w:p w:rsidR="006C6E7A" w:rsidRDefault="00656788"/>
    <w:sectPr w:rsidR="006C6E7A">
      <w:pgSz w:w="11900" w:h="16840"/>
      <w:pgMar w:top="560" w:right="620" w:bottom="820" w:left="620" w:header="0" w:footer="63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54C02"/>
    <w:multiLevelType w:val="hybridMultilevel"/>
    <w:tmpl w:val="737834CA"/>
    <w:lvl w:ilvl="0" w:tplc="7964518C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w w:val="99"/>
        <w:sz w:val="24"/>
        <w:szCs w:val="24"/>
        <w:lang w:val="fr-FR" w:eastAsia="en-US" w:bidi="ar-SA"/>
      </w:rPr>
    </w:lvl>
    <w:lvl w:ilvl="1" w:tplc="FEFEE986">
      <w:numFmt w:val="bullet"/>
      <w:lvlText w:val="•"/>
      <w:lvlJc w:val="left"/>
      <w:pPr>
        <w:ind w:left="474" w:hanging="147"/>
      </w:pPr>
      <w:rPr>
        <w:rFonts w:hint="default"/>
        <w:lang w:val="fr-FR" w:eastAsia="en-US" w:bidi="ar-SA"/>
      </w:rPr>
    </w:lvl>
    <w:lvl w:ilvl="2" w:tplc="5B9CCDAA">
      <w:numFmt w:val="bullet"/>
      <w:lvlText w:val="•"/>
      <w:lvlJc w:val="left"/>
      <w:pPr>
        <w:ind w:left="849" w:hanging="147"/>
      </w:pPr>
      <w:rPr>
        <w:rFonts w:hint="default"/>
        <w:lang w:val="fr-FR" w:eastAsia="en-US" w:bidi="ar-SA"/>
      </w:rPr>
    </w:lvl>
    <w:lvl w:ilvl="3" w:tplc="77C07C5C">
      <w:numFmt w:val="bullet"/>
      <w:lvlText w:val="•"/>
      <w:lvlJc w:val="left"/>
      <w:pPr>
        <w:ind w:left="1224" w:hanging="147"/>
      </w:pPr>
      <w:rPr>
        <w:rFonts w:hint="default"/>
        <w:lang w:val="fr-FR" w:eastAsia="en-US" w:bidi="ar-SA"/>
      </w:rPr>
    </w:lvl>
    <w:lvl w:ilvl="4" w:tplc="37845490">
      <w:numFmt w:val="bullet"/>
      <w:lvlText w:val="•"/>
      <w:lvlJc w:val="left"/>
      <w:pPr>
        <w:ind w:left="1599" w:hanging="147"/>
      </w:pPr>
      <w:rPr>
        <w:rFonts w:hint="default"/>
        <w:lang w:val="fr-FR" w:eastAsia="en-US" w:bidi="ar-SA"/>
      </w:rPr>
    </w:lvl>
    <w:lvl w:ilvl="5" w:tplc="8F9841E6">
      <w:numFmt w:val="bullet"/>
      <w:lvlText w:val="•"/>
      <w:lvlJc w:val="left"/>
      <w:pPr>
        <w:ind w:left="1974" w:hanging="147"/>
      </w:pPr>
      <w:rPr>
        <w:rFonts w:hint="default"/>
        <w:lang w:val="fr-FR" w:eastAsia="en-US" w:bidi="ar-SA"/>
      </w:rPr>
    </w:lvl>
    <w:lvl w:ilvl="6" w:tplc="9184186E">
      <w:numFmt w:val="bullet"/>
      <w:lvlText w:val="•"/>
      <w:lvlJc w:val="left"/>
      <w:pPr>
        <w:ind w:left="2349" w:hanging="147"/>
      </w:pPr>
      <w:rPr>
        <w:rFonts w:hint="default"/>
        <w:lang w:val="fr-FR" w:eastAsia="en-US" w:bidi="ar-SA"/>
      </w:rPr>
    </w:lvl>
    <w:lvl w:ilvl="7" w:tplc="7D3AAFDA">
      <w:numFmt w:val="bullet"/>
      <w:lvlText w:val="•"/>
      <w:lvlJc w:val="left"/>
      <w:pPr>
        <w:ind w:left="2724" w:hanging="147"/>
      </w:pPr>
      <w:rPr>
        <w:rFonts w:hint="default"/>
        <w:lang w:val="fr-FR" w:eastAsia="en-US" w:bidi="ar-SA"/>
      </w:rPr>
    </w:lvl>
    <w:lvl w:ilvl="8" w:tplc="D1CE4E3E">
      <w:numFmt w:val="bullet"/>
      <w:lvlText w:val="•"/>
      <w:lvlJc w:val="left"/>
      <w:pPr>
        <w:ind w:left="3099" w:hanging="14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788"/>
    <w:rsid w:val="003A794D"/>
    <w:rsid w:val="004A0746"/>
    <w:rsid w:val="0056564B"/>
    <w:rsid w:val="005E5BD0"/>
    <w:rsid w:val="00656788"/>
    <w:rsid w:val="00662158"/>
    <w:rsid w:val="006B31E5"/>
    <w:rsid w:val="00817E99"/>
    <w:rsid w:val="008E6B30"/>
    <w:rsid w:val="00942129"/>
    <w:rsid w:val="00AC2B03"/>
    <w:rsid w:val="00DD56F6"/>
    <w:rsid w:val="00F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5678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67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656788"/>
    <w:rPr>
      <w:b/>
      <w:bCs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656788"/>
    <w:rPr>
      <w:rFonts w:ascii="Arial" w:eastAsia="Arial" w:hAnsi="Arial" w:cs="Arial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56788"/>
  </w:style>
  <w:style w:type="paragraph" w:styleId="Textedebulles">
    <w:name w:val="Balloon Text"/>
    <w:basedOn w:val="Normal"/>
    <w:link w:val="TextedebullesCar"/>
    <w:uiPriority w:val="99"/>
    <w:semiHidden/>
    <w:unhideWhenUsed/>
    <w:rsid w:val="006567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6788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5678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67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656788"/>
    <w:rPr>
      <w:b/>
      <w:bCs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656788"/>
    <w:rPr>
      <w:rFonts w:ascii="Arial" w:eastAsia="Arial" w:hAnsi="Arial" w:cs="Arial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56788"/>
  </w:style>
  <w:style w:type="paragraph" w:styleId="Textedebulles">
    <w:name w:val="Balloon Text"/>
    <w:basedOn w:val="Normal"/>
    <w:link w:val="TextedebullesCar"/>
    <w:uiPriority w:val="99"/>
    <w:semiHidden/>
    <w:unhideWhenUsed/>
    <w:rsid w:val="006567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6788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 maison</dc:creator>
  <cp:lastModifiedBy>ordi maison</cp:lastModifiedBy>
  <cp:revision>1</cp:revision>
  <dcterms:created xsi:type="dcterms:W3CDTF">2020-06-25T09:55:00Z</dcterms:created>
  <dcterms:modified xsi:type="dcterms:W3CDTF">2020-06-25T09:57:00Z</dcterms:modified>
</cp:coreProperties>
</file>